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84741D" w:rsidRPr="00490E07" w:rsidRDefault="0084741D" w:rsidP="00502BCF">
      <w:pPr>
        <w:spacing w:before="120" w:after="120"/>
        <w:jc w:val="center"/>
        <w:rPr>
          <w:b/>
          <w:szCs w:val="28"/>
        </w:rPr>
      </w:pPr>
      <w:r w:rsidRPr="00502BCF">
        <w:rPr>
          <w:b/>
          <w:szCs w:val="28"/>
        </w:rPr>
        <w:t xml:space="preserve">TUẦN </w:t>
      </w:r>
      <w:r w:rsidR="00754A37">
        <w:rPr>
          <w:b/>
          <w:szCs w:val="28"/>
        </w:rPr>
        <w:t>0</w:t>
      </w:r>
      <w:r w:rsidR="002351CF">
        <w:rPr>
          <w:b/>
          <w:szCs w:val="28"/>
        </w:rPr>
        <w:t>3</w:t>
      </w:r>
      <w:r w:rsidRPr="00502BCF">
        <w:rPr>
          <w:b/>
          <w:szCs w:val="28"/>
        </w:rPr>
        <w:t xml:space="preserve"> tháng </w:t>
      </w:r>
      <w:r w:rsidR="00754A37">
        <w:rPr>
          <w:b/>
          <w:szCs w:val="28"/>
        </w:rPr>
        <w:t>0</w:t>
      </w:r>
      <w:r w:rsidR="002351CF">
        <w:rPr>
          <w:b/>
          <w:szCs w:val="28"/>
        </w:rPr>
        <w:t>2</w:t>
      </w:r>
      <w:r w:rsidRPr="00502BCF">
        <w:rPr>
          <w:b/>
          <w:szCs w:val="28"/>
        </w:rPr>
        <w:t>/201</w:t>
      </w:r>
      <w:r w:rsidR="00754A37">
        <w:rPr>
          <w:b/>
          <w:szCs w:val="28"/>
        </w:rPr>
        <w:t>6</w:t>
      </w:r>
      <w:r w:rsidRPr="00502BCF">
        <w:rPr>
          <w:b/>
          <w:szCs w:val="28"/>
        </w:rPr>
        <w:t xml:space="preserve"> TỪ NGÀY </w:t>
      </w:r>
      <w:r w:rsidR="002351CF">
        <w:rPr>
          <w:b/>
          <w:szCs w:val="28"/>
        </w:rPr>
        <w:t>15</w:t>
      </w:r>
      <w:r w:rsidR="00754A37">
        <w:rPr>
          <w:b/>
          <w:szCs w:val="28"/>
        </w:rPr>
        <w:t>/0</w:t>
      </w:r>
      <w:r w:rsidR="002351CF">
        <w:rPr>
          <w:b/>
          <w:szCs w:val="28"/>
        </w:rPr>
        <w:t>2</w:t>
      </w:r>
      <w:r w:rsidR="00754A37">
        <w:rPr>
          <w:b/>
          <w:szCs w:val="28"/>
        </w:rPr>
        <w:t>/2016</w:t>
      </w:r>
      <w:r w:rsidRPr="00502BCF">
        <w:rPr>
          <w:b/>
          <w:szCs w:val="28"/>
          <w:lang w:val="vi-VN"/>
        </w:rPr>
        <w:t xml:space="preserve"> </w:t>
      </w:r>
      <w:r w:rsidRPr="00502BCF">
        <w:rPr>
          <w:b/>
          <w:szCs w:val="28"/>
        </w:rPr>
        <w:t>ĐẾN NGÀY</w:t>
      </w:r>
      <w:r w:rsidR="00C108C7">
        <w:rPr>
          <w:b/>
          <w:szCs w:val="28"/>
        </w:rPr>
        <w:t xml:space="preserve"> </w:t>
      </w:r>
      <w:r w:rsidR="002351CF">
        <w:rPr>
          <w:b/>
          <w:szCs w:val="28"/>
        </w:rPr>
        <w:t>20</w:t>
      </w:r>
      <w:r w:rsidR="00754A37">
        <w:rPr>
          <w:b/>
          <w:szCs w:val="28"/>
        </w:rPr>
        <w:t>/0</w:t>
      </w:r>
      <w:r w:rsidR="002351CF">
        <w:rPr>
          <w:b/>
          <w:szCs w:val="28"/>
        </w:rPr>
        <w:t>2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="00490E07">
        <w:rPr>
          <w:b/>
          <w:szCs w:val="28"/>
        </w:rPr>
        <w:t>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2351CF" w:rsidTr="00754A37">
        <w:trPr>
          <w:jc w:val="center"/>
        </w:trPr>
        <w:tc>
          <w:tcPr>
            <w:tcW w:w="895" w:type="dxa"/>
            <w:vAlign w:val="center"/>
          </w:tcPr>
          <w:p w:rsidR="0084741D" w:rsidRPr="002351CF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2351CF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2351CF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2351CF" w:rsidRDefault="0084741D" w:rsidP="00E96286">
            <w:pPr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2351CF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2351CF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Nội dung trọng tâm</w:t>
            </w: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 w:val="restart"/>
            <w:vAlign w:val="center"/>
          </w:tcPr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Hai</w:t>
            </w:r>
          </w:p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15/02</w:t>
            </w: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/>
              <w:jc w:val="center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S</w:t>
            </w:r>
          </w:p>
        </w:tc>
        <w:tc>
          <w:tcPr>
            <w:tcW w:w="3510" w:type="dxa"/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Kiểm tra nề nếp sau nghỉ tết</w:t>
            </w:r>
          </w:p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Tổng kiểm tra vệ sinh môi trường sư phạm</w:t>
            </w:r>
          </w:p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Họp mặt đầu Xuân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Kiểm tra công tác vệ sinh chuẩn bị đón trẻ</w:t>
            </w:r>
          </w:p>
          <w:p w:rsidR="002351CF" w:rsidRPr="002351CF" w:rsidRDefault="002351CF" w:rsidP="008B5C0C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Dự họp mặt đầu xuân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Kiểm tra tổng vệ sinh sau khi nghỉ Tết</w:t>
            </w:r>
            <w:bookmarkStart w:id="0" w:name="_GoBack"/>
            <w:bookmarkEnd w:id="0"/>
          </w:p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Kiểm tra giao nhận thực phẩm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2351CF">
            <w:pPr>
              <w:spacing w:before="120" w:after="120"/>
              <w:jc w:val="both"/>
              <w:rPr>
                <w:color w:val="FF0000"/>
                <w:sz w:val="26"/>
                <w:szCs w:val="26"/>
              </w:rPr>
            </w:pPr>
            <w:r w:rsidRPr="002351CF">
              <w:rPr>
                <w:color w:val="FF0000"/>
                <w:sz w:val="26"/>
                <w:szCs w:val="26"/>
              </w:rPr>
              <w:t>- Đ/c Nhung: Chỉ đạo chuẩn bị tốt các điều kiện tham gia Hội thi Cô giáo TNDD.</w:t>
            </w:r>
          </w:p>
          <w:p w:rsidR="002351CF" w:rsidRPr="002351CF" w:rsidRDefault="002351CF" w:rsidP="002351CF">
            <w:pPr>
              <w:spacing w:before="120" w:after="120"/>
              <w:rPr>
                <w:color w:val="FF0000"/>
                <w:sz w:val="26"/>
                <w:szCs w:val="26"/>
                <w:lang w:val="vi-VN"/>
              </w:rPr>
            </w:pPr>
            <w:r w:rsidRPr="002351CF">
              <w:rPr>
                <w:color w:val="FF0000"/>
                <w:sz w:val="26"/>
                <w:szCs w:val="26"/>
              </w:rPr>
              <w:t>- Đ/c Chi: Chỉ đạo tốt tết trồng cây</w:t>
            </w: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351CF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 xml:space="preserve">- Duyệt câu trả lời Hội thi cô giáo TNDD 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Phân công nhiệm vụ chuẩn bị cho hội thi CGTNDD vòng sơ khảo cấp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 xml:space="preserve">- Kiểm tra hoạt động chiều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 w:val="restart"/>
            <w:vAlign w:val="center"/>
          </w:tcPr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2351CF">
              <w:rPr>
                <w:b/>
                <w:sz w:val="26"/>
                <w:szCs w:val="26"/>
                <w:lang w:val="vi-VN"/>
              </w:rPr>
              <w:t>Ba</w:t>
            </w:r>
          </w:p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16/02</w:t>
            </w: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Tổ chức lễ “Tết trồng cây”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2351CF">
              <w:rPr>
                <w:spacing w:val="-4"/>
                <w:sz w:val="26"/>
                <w:szCs w:val="26"/>
              </w:rPr>
              <w:t>Kiểm tra luyện tập và chuẩn bị cho hội thi CGTNDD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 xml:space="preserve">- Tổ chức lễ “Tết trồng cây”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 xml:space="preserve">- Tổng duyệt chương trình Hội thi Cô giáo TNDD 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2351CF">
              <w:rPr>
                <w:spacing w:val="-4"/>
                <w:sz w:val="26"/>
                <w:szCs w:val="26"/>
              </w:rPr>
              <w:t xml:space="preserve">Kiểm tra thực hiện quy chế 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Tổng duyệt chương trình cô giáo TNDD</w:t>
            </w:r>
          </w:p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Chuẩn bị các điều kiện cho hội thi Cô giáo TNDD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 w:val="restart"/>
            <w:vAlign w:val="center"/>
          </w:tcPr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2351CF">
              <w:rPr>
                <w:b/>
                <w:sz w:val="26"/>
                <w:szCs w:val="26"/>
                <w:lang w:val="pt-BR"/>
              </w:rPr>
              <w:t>Tư</w:t>
            </w:r>
          </w:p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17/02</w:t>
            </w: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Tham dự tổng duyệt chương trình Hội thi Cô giáo TNDD cấp TP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2351CF">
              <w:rPr>
                <w:spacing w:val="-4"/>
                <w:sz w:val="26"/>
                <w:szCs w:val="26"/>
              </w:rPr>
              <w:t xml:space="preserve">Dự tổng duyệt thi CGTNDD vòng sơ khảo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Tham dự tổng duyệt chương trình Hội thi cô giáo TNDD cấp 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Kiểm tra các điều kiện chuẩn bị cho Hội thi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2351CF">
              <w:rPr>
                <w:spacing w:val="-4"/>
                <w:sz w:val="26"/>
                <w:szCs w:val="26"/>
              </w:rPr>
              <w:t>Kiểm tra, hoàn thiện công tác chuẩn bị cho hội thi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Chuẩn bị các điều kiện cho hội thi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 w:val="restart"/>
            <w:vAlign w:val="center"/>
          </w:tcPr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2351CF">
              <w:rPr>
                <w:b/>
                <w:sz w:val="26"/>
                <w:szCs w:val="26"/>
                <w:lang w:val="pt-BR"/>
              </w:rPr>
              <w:t>Năm</w:t>
            </w:r>
          </w:p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t>18/02</w:t>
            </w: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Dự Hội thi Cô giáo TNDD cấp TP (cả ngày)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rPr>
                <w:spacing w:val="-4"/>
                <w:sz w:val="26"/>
                <w:szCs w:val="26"/>
              </w:rPr>
            </w:pPr>
            <w:r w:rsidRPr="002351CF">
              <w:rPr>
                <w:spacing w:val="-4"/>
                <w:sz w:val="26"/>
                <w:szCs w:val="26"/>
              </w:rPr>
              <w:t>Dự hội thi CGTNDD vòng sơ khảo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Dự hội thi cô giáo TNDD cấp 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pacing w:val="-6"/>
                <w:sz w:val="26"/>
                <w:szCs w:val="26"/>
              </w:rPr>
            </w:pPr>
            <w:r w:rsidRPr="002351CF">
              <w:rPr>
                <w:spacing w:val="-6"/>
                <w:sz w:val="26"/>
                <w:szCs w:val="26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rPr>
                <w:sz w:val="26"/>
                <w:szCs w:val="26"/>
              </w:rPr>
            </w:pPr>
            <w:r w:rsidRPr="002351CF">
              <w:rPr>
                <w:spacing w:val="-4"/>
                <w:sz w:val="26"/>
                <w:szCs w:val="26"/>
              </w:rPr>
              <w:t>Dự hội thi CGTNDD vòng sơ khảo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 w:val="restart"/>
            <w:vAlign w:val="center"/>
          </w:tcPr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2351CF">
              <w:rPr>
                <w:b/>
                <w:sz w:val="26"/>
                <w:szCs w:val="26"/>
                <w:lang w:val="pt-BR"/>
              </w:rPr>
              <w:t>Sáu</w:t>
            </w:r>
          </w:p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51CF">
              <w:rPr>
                <w:b/>
                <w:sz w:val="26"/>
                <w:szCs w:val="26"/>
              </w:rPr>
              <w:lastRenderedPageBreak/>
              <w:t>19/02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lastRenderedPageBreak/>
              <w:t>S</w:t>
            </w:r>
          </w:p>
        </w:tc>
        <w:tc>
          <w:tcPr>
            <w:tcW w:w="3510" w:type="dxa"/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 xml:space="preserve">Kiểm tra nề nếp học sinh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- Kiểm tra giao nhận thực phẩm</w:t>
            </w:r>
          </w:p>
          <w:p w:rsidR="002351CF" w:rsidRPr="002351CF" w:rsidRDefault="002351CF" w:rsidP="008B5C0C">
            <w:pPr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lastRenderedPageBreak/>
              <w:t>- Kiểm tra dây chuyền làm việc tổ nuôi</w:t>
            </w:r>
          </w:p>
          <w:p w:rsidR="002351CF" w:rsidRPr="002351CF" w:rsidRDefault="002351CF" w:rsidP="008B5C0C">
            <w:pPr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- Dự giờ hoạt động ăn ngủ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351CF" w:rsidRPr="002351CF" w:rsidRDefault="002351CF" w:rsidP="008B5C0C">
            <w:pPr>
              <w:spacing w:before="120" w:after="120"/>
              <w:ind w:firstLine="61"/>
              <w:jc w:val="both"/>
              <w:rPr>
                <w:spacing w:val="-6"/>
                <w:sz w:val="26"/>
                <w:szCs w:val="26"/>
              </w:rPr>
            </w:pPr>
            <w:r w:rsidRPr="002351CF">
              <w:rPr>
                <w:spacing w:val="-6"/>
                <w:sz w:val="26"/>
                <w:szCs w:val="26"/>
              </w:rPr>
              <w:t>- Tổng kiểm tra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Sinh hoạt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  <w:lang w:val="pt-BR"/>
              </w:rPr>
            </w:pPr>
            <w:r w:rsidRPr="002351CF">
              <w:rPr>
                <w:sz w:val="26"/>
                <w:szCs w:val="26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 w:val="restart"/>
            <w:vAlign w:val="center"/>
          </w:tcPr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2351CF">
              <w:rPr>
                <w:b/>
                <w:sz w:val="26"/>
                <w:szCs w:val="26"/>
                <w:lang w:val="pt-BR"/>
              </w:rPr>
              <w:t>Bảy</w:t>
            </w:r>
          </w:p>
          <w:p w:rsidR="002351CF" w:rsidRPr="002351CF" w:rsidRDefault="002351CF" w:rsidP="008B5C0C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2351CF">
              <w:rPr>
                <w:b/>
                <w:sz w:val="26"/>
                <w:szCs w:val="26"/>
              </w:rPr>
              <w:t>20/02</w:t>
            </w: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2351CF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Kiểm tra hồ sơ sổ sách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351CF" w:rsidRPr="002351CF" w:rsidTr="00754A37">
        <w:trPr>
          <w:jc w:val="center"/>
        </w:trPr>
        <w:tc>
          <w:tcPr>
            <w:tcW w:w="895" w:type="dxa"/>
            <w:vMerge/>
            <w:vAlign w:val="center"/>
          </w:tcPr>
          <w:p w:rsidR="002351CF" w:rsidRPr="002351CF" w:rsidRDefault="002351CF" w:rsidP="00E96286">
            <w:pPr>
              <w:spacing w:before="120" w:after="12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351CF" w:rsidRPr="002351CF" w:rsidRDefault="002351CF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351CF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351CF" w:rsidRPr="002351CF" w:rsidRDefault="002351CF" w:rsidP="008B5C0C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51CF" w:rsidRPr="002351CF" w:rsidRDefault="002351CF" w:rsidP="008B5C0C">
            <w:pPr>
              <w:spacing w:before="120" w:after="120"/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rPr>
                <w:sz w:val="26"/>
                <w:szCs w:val="26"/>
              </w:rPr>
            </w:pPr>
            <w:r w:rsidRPr="002351CF">
              <w:rPr>
                <w:sz w:val="26"/>
                <w:szCs w:val="26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51CF" w:rsidRPr="002351CF" w:rsidRDefault="002351CF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dcterms:created xsi:type="dcterms:W3CDTF">2016-02-19T01:24:00Z</dcterms:created>
  <dcterms:modified xsi:type="dcterms:W3CDTF">2016-02-19T01:24:00Z</dcterms:modified>
</cp:coreProperties>
</file>